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68" w:rsidRDefault="00764368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-457200</wp:posOffset>
            </wp:positionV>
            <wp:extent cx="7229475" cy="10323195"/>
            <wp:effectExtent l="0" t="0" r="0" b="0"/>
            <wp:wrapTight wrapText="bothSides">
              <wp:wrapPolygon edited="0">
                <wp:start x="0" y="0"/>
                <wp:lineTo x="0" y="21564"/>
                <wp:lineTo x="21572" y="21564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атура 001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29475" cy="1032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946" w:rsidRDefault="00BE533C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Рабочая программа по литературе для 6 класса на 2016-2017 учебный год составлена в соответствии с основной образовательной программой основного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Летуновская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 на основе  авторской программы В.Я.Коровиной.  </w:t>
      </w:r>
    </w:p>
    <w:p w:rsidR="00780946" w:rsidRDefault="00BE533C">
      <w:pPr>
        <w:pStyle w:val="a3"/>
        <w:ind w:firstLine="708"/>
        <w:jc w:val="both"/>
      </w:pPr>
      <w:r>
        <w:t xml:space="preserve">            В основной образовательной программе основного общего образования  Муниципального бюджетного общеобразовательного учреждения «</w:t>
      </w:r>
      <w:proofErr w:type="spellStart"/>
      <w:r>
        <w:t>Летуновская</w:t>
      </w:r>
      <w:proofErr w:type="spellEnd"/>
      <w:r>
        <w:t xml:space="preserve"> средняя школа»  на изучение литературы отводится 105 часов (3 часа в неделю, 36 учебных недель, что соответствует годовому календарному графику школы на 2016-2017 учебный год с учётом праздничных дней). </w:t>
      </w:r>
    </w:p>
    <w:p w:rsidR="00780946" w:rsidRPr="00764368" w:rsidRDefault="00780946">
      <w:pPr>
        <w:jc w:val="both"/>
        <w:rPr>
          <w:rFonts w:ascii="Times New Roman" w:hAnsi="Times New Roman"/>
          <w:b/>
          <w:sz w:val="24"/>
          <w:szCs w:val="24"/>
        </w:rPr>
      </w:pPr>
    </w:p>
    <w:p w:rsidR="00780946" w:rsidRDefault="00BE53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780946" w:rsidRDefault="00BE53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80946" w:rsidRDefault="00BE533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6 класса научатся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осознанию своей этнической принадлежности, знанию истории, языка, культуры своего народа, своего края, основ культурного наследия народов России и человечества; усвоению гуманистических, демократических и традиционных ценностей многонационального российского общества; воспитанию чувства ответственности и долга перед Родиной;</w:t>
      </w:r>
    </w:p>
    <w:p w:rsidR="00780946" w:rsidRDefault="00BE533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ребят сформируется ответственное отношение 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780946" w:rsidRDefault="00BE533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получат возможность сформировать у себя </w:t>
      </w:r>
      <w:proofErr w:type="spellStart"/>
      <w:r>
        <w:rPr>
          <w:rFonts w:ascii="Times New Roman" w:hAnsi="Times New Roman"/>
          <w:sz w:val="24"/>
          <w:szCs w:val="24"/>
        </w:rPr>
        <w:t>целостноге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0946" w:rsidRDefault="00BE533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них сформируется </w:t>
      </w:r>
      <w:proofErr w:type="spellStart"/>
      <w:r>
        <w:rPr>
          <w:rFonts w:ascii="Times New Roman" w:hAnsi="Times New Roman"/>
          <w:sz w:val="24"/>
          <w:szCs w:val="24"/>
        </w:rPr>
        <w:t>осознанное</w:t>
      </w:r>
      <w:proofErr w:type="gramStart"/>
      <w:r>
        <w:rPr>
          <w:rFonts w:ascii="Times New Roman" w:hAnsi="Times New Roman"/>
          <w:sz w:val="24"/>
          <w:szCs w:val="24"/>
        </w:rPr>
        <w:t>,е</w:t>
      </w:r>
      <w:proofErr w:type="gramEnd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доброжелательное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способности вести диалог  с другими людьми и достигать в нем взаимопонимания;</w:t>
      </w:r>
    </w:p>
    <w:p w:rsidR="00780946" w:rsidRDefault="00BE533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смогут освоить социальные нормы, правила поведения, роли и формы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80946" w:rsidRDefault="00BE533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 возможность формирования нравственных чувств и нравственного поведения, осознанного и ответственного отношения к собственным поступкам; коммуникативной компетентности в общении и сотрудничестве со сверстниками, старшими и младшими в </w:t>
      </w:r>
      <w:r>
        <w:rPr>
          <w:rFonts w:ascii="Times New Roman" w:hAnsi="Times New Roman"/>
          <w:sz w:val="24"/>
          <w:szCs w:val="24"/>
        </w:rPr>
        <w:lastRenderedPageBreak/>
        <w:t>процессе образовательной, общественно полезной, учебно-исследовательской, творческой и других видов деятельности;</w:t>
      </w:r>
    </w:p>
    <w:p w:rsidR="00780946" w:rsidRDefault="00BE533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научатся 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</w:t>
      </w:r>
      <w:proofErr w:type="spellStart"/>
      <w:r>
        <w:rPr>
          <w:rFonts w:ascii="Times New Roman" w:hAnsi="Times New Roman"/>
          <w:sz w:val="24"/>
          <w:szCs w:val="24"/>
        </w:rPr>
        <w:t>среде</w:t>
      </w:r>
      <w:proofErr w:type="gramStart"/>
      <w:r>
        <w:rPr>
          <w:rFonts w:ascii="Times New Roman" w:hAnsi="Times New Roman"/>
          <w:sz w:val="24"/>
          <w:szCs w:val="24"/>
        </w:rPr>
        <w:t>;о</w:t>
      </w:r>
      <w:proofErr w:type="gramEnd"/>
      <w:r>
        <w:rPr>
          <w:rFonts w:ascii="Times New Roman" w:hAnsi="Times New Roman"/>
          <w:sz w:val="24"/>
          <w:szCs w:val="24"/>
        </w:rPr>
        <w:t>сознанию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значения семьи в жизни человека и общества, принятие  ценностей семейной жизни уважительное и заботливое отношение к членам своей семьи;</w:t>
      </w:r>
    </w:p>
    <w:p w:rsidR="00780946" w:rsidRDefault="00BE533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смогут развить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780946" w:rsidRDefault="00BE53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изучения литературы в 6 классе основной школы:</w:t>
      </w:r>
    </w:p>
    <w:p w:rsidR="00780946" w:rsidRDefault="00BE53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80946" w:rsidRDefault="00BE53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смогут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0946" w:rsidRDefault="00BE53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научатся соотносить свои действия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0946" w:rsidRDefault="00BE53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 оценивать правильность выполнения учебной задачи, собственные возможности ее решения;</w:t>
      </w:r>
    </w:p>
    <w:p w:rsidR="00780946" w:rsidRDefault="00BE53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 возможность овладеть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0946" w:rsidRDefault="00BE53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смогут определять понятия, создавать обобщения, устанавливать аналогии, 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80946" w:rsidRDefault="00BE53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 создавать, применять и преобразовывать знаки и символы, модели и схемы для решения учебных и познавательных задач;</w:t>
      </w:r>
    </w:p>
    <w:p w:rsidR="00780946" w:rsidRDefault="00BE53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 возможность усвоить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80946" w:rsidRDefault="00BE53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смогут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80946" w:rsidRDefault="00BE53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учащихся сформируется и разовьётся  компетентность в области использования информационно-коммуникационных технологий.</w:t>
      </w:r>
    </w:p>
    <w:p w:rsidR="00780946" w:rsidRDefault="00BE5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 учащихся 6 классов основной школы по литературе выражаются в следующем: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научатся пониманию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>
        <w:rPr>
          <w:rFonts w:ascii="Times New Roman" w:hAnsi="Times New Roman"/>
          <w:sz w:val="24"/>
          <w:szCs w:val="24"/>
        </w:rPr>
        <w:t>века</w:t>
      </w:r>
      <w:proofErr w:type="gramEnd"/>
      <w:r>
        <w:rPr>
          <w:rFonts w:ascii="Times New Roman" w:hAnsi="Times New Roman"/>
          <w:sz w:val="24"/>
          <w:szCs w:val="24"/>
        </w:rPr>
        <w:t xml:space="preserve">, русских писателей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веков, литературы народов России и зарубежной литературы;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пониманию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 возможность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 определению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смогут приобщиться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 формулировать собственное отношение к произведениям литературы, их оценки;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научатся пониманию авторской </w:t>
      </w:r>
      <w:proofErr w:type="gramStart"/>
      <w:r>
        <w:rPr>
          <w:rFonts w:ascii="Times New Roman" w:hAnsi="Times New Roman"/>
          <w:sz w:val="24"/>
          <w:szCs w:val="24"/>
        </w:rPr>
        <w:t>позиции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выражать свое отношение к ней;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литературные произведения разных жанров, осмысленно читать и адекватно воспринимать;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 написанию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80946" w:rsidRDefault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 пониманию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80946" w:rsidRPr="00BE533C" w:rsidRDefault="00BE533C" w:rsidP="00BE53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 возможность понимать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оздании художественных образов литературных произведений.</w:t>
      </w:r>
    </w:p>
    <w:p w:rsidR="00780946" w:rsidRPr="00764368" w:rsidRDefault="00BE533C" w:rsidP="00BE53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 учебного предмета</w:t>
      </w:r>
    </w:p>
    <w:p w:rsidR="00780946" w:rsidRDefault="00BE533C" w:rsidP="00BE5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ч)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780946" w:rsidRPr="00764368" w:rsidRDefault="00BE533C" w:rsidP="00BE5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 (4 ч)</w:t>
      </w:r>
    </w:p>
    <w:p w:rsidR="00780946" w:rsidRDefault="00BE533C" w:rsidP="00BE5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Обрядовый фольклор.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календарного обрядового фольклора: колядки, веснянки, масленичные, летние и  осенние обрядовые песни. Эстетическое значение календарного обрядового фольклора.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Загадки – малые жанры устного народного творчества</w:t>
      </w:r>
      <w:r>
        <w:rPr>
          <w:rFonts w:ascii="Times New Roman" w:hAnsi="Times New Roman"/>
          <w:sz w:val="24"/>
          <w:szCs w:val="24"/>
        </w:rPr>
        <w:t>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. Обрядовый фольклор (начальные представления). Малые жанры фольклора: пословицы и поговорки, загадки.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мероприятия:</w:t>
      </w:r>
      <w:r>
        <w:rPr>
          <w:rFonts w:ascii="Times New Roman" w:hAnsi="Times New Roman"/>
          <w:sz w:val="24"/>
          <w:szCs w:val="24"/>
        </w:rPr>
        <w:t xml:space="preserve"> Контрольная работа№1 по теме «Устное народное творчество».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Письменный ответ на проблемный вопрос. Устное рецензирование выразительного чтения. Устный монологический ответ по плану.</w:t>
      </w:r>
    </w:p>
    <w:p w:rsidR="00780946" w:rsidRDefault="00BE533C" w:rsidP="00BE5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 древнерусской литературы (2 ч.)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«Повесть временных лет», «Сказание о белгородском киселе»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Летопись (развитие представлений).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80946" w:rsidRPr="00BE533C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780946" w:rsidRDefault="00BE533C" w:rsidP="00BE5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 литературы XVIII века (1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Русские басни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Иванович Дмитриев. </w:t>
      </w:r>
      <w:r>
        <w:rPr>
          <w:rFonts w:ascii="Times New Roman" w:hAnsi="Times New Roman"/>
          <w:sz w:val="24"/>
          <w:szCs w:val="24"/>
        </w:rPr>
        <w:t>Рассказ   о баснописце.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«Муха».</w:t>
      </w:r>
      <w:r>
        <w:rPr>
          <w:rFonts w:ascii="Times New Roman" w:hAnsi="Times New Roman"/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литературного  языка</w:t>
      </w:r>
      <w:r>
        <w:rPr>
          <w:rFonts w:ascii="Times New Roman" w:hAnsi="Times New Roman"/>
          <w:b/>
          <w:sz w:val="24"/>
          <w:szCs w:val="24"/>
        </w:rPr>
        <w:t xml:space="preserve"> XVIII </w:t>
      </w:r>
      <w:r>
        <w:rPr>
          <w:rFonts w:ascii="Times New Roman" w:hAnsi="Times New Roman"/>
          <w:sz w:val="24"/>
          <w:szCs w:val="24"/>
        </w:rPr>
        <w:t>столетия.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Мораль в басне, аллегория, иносказание (развитие понятий).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басни.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Устное рецензирование выразительного чтения. Характеристика героев басни. Участие  коллективном </w:t>
      </w:r>
      <w:proofErr w:type="gramStart"/>
      <w:r>
        <w:rPr>
          <w:rFonts w:ascii="Times New Roman" w:hAnsi="Times New Roman"/>
          <w:sz w:val="24"/>
          <w:szCs w:val="24"/>
        </w:rPr>
        <w:t>диалоге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 литературы XIX века (56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Иван  Андреевич Крылов (3 ч)</w:t>
      </w:r>
      <w:r>
        <w:rPr>
          <w:rFonts w:ascii="Times New Roman" w:hAnsi="Times New Roman"/>
          <w:sz w:val="24"/>
          <w:szCs w:val="24"/>
        </w:rPr>
        <w:t xml:space="preserve">. Краткий рассказ о писателе-баснописце. Самообразование поэта.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Басни</w:t>
      </w:r>
      <w:r>
        <w:rPr>
          <w:rFonts w:ascii="Times New Roman" w:hAnsi="Times New Roman"/>
          <w:b/>
          <w:i/>
          <w:sz w:val="24"/>
          <w:szCs w:val="24"/>
        </w:rPr>
        <w:t xml:space="preserve"> «Листы и корни», «Ларчик», «Осел и Соловей». </w:t>
      </w:r>
      <w:r>
        <w:rPr>
          <w:rFonts w:ascii="Times New Roman" w:hAnsi="Times New Roman"/>
          <w:sz w:val="24"/>
          <w:szCs w:val="24"/>
        </w:rPr>
        <w:t xml:space="preserve">Крылов  о равном участии власти и народа в достижении общественного блага.  Басня «Ларчик» - пример критики мнимого «механики мудреца» и неумелого хвастуна. Басня </w:t>
      </w:r>
      <w:r>
        <w:rPr>
          <w:rFonts w:ascii="Times New Roman" w:hAnsi="Times New Roman"/>
          <w:b/>
          <w:i/>
          <w:sz w:val="24"/>
          <w:szCs w:val="24"/>
        </w:rPr>
        <w:t>«Орел и Соловей»</w:t>
      </w:r>
      <w:r>
        <w:rPr>
          <w:rFonts w:ascii="Times New Roman" w:hAnsi="Times New Roman"/>
          <w:sz w:val="24"/>
          <w:szCs w:val="24"/>
        </w:rPr>
        <w:t xml:space="preserve"> - комическое изображение невежественного судьи, глухого к произведениям истинного искусства. Проект.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Басня. Аллегория. Мораль (развитие представлений).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мероприятия</w:t>
      </w:r>
      <w:r>
        <w:rPr>
          <w:rFonts w:ascii="Times New Roman" w:hAnsi="Times New Roman"/>
          <w:sz w:val="24"/>
          <w:szCs w:val="24"/>
        </w:rPr>
        <w:t>: контрольная работа №2 по теме «Басня»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 </w:t>
      </w:r>
      <w:r>
        <w:rPr>
          <w:rFonts w:ascii="Times New Roman" w:hAnsi="Times New Roman"/>
          <w:sz w:val="24"/>
          <w:szCs w:val="24"/>
        </w:rPr>
        <w:t>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Сергеевич Пушкин (19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поэте. Лицейские годы.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«Узник».</w:t>
      </w:r>
      <w:r>
        <w:rPr>
          <w:rFonts w:ascii="Times New Roman" w:hAnsi="Times New Roman"/>
          <w:sz w:val="24"/>
          <w:szCs w:val="24"/>
        </w:rPr>
        <w:t xml:space="preserve"> Вольнолюбивые устремления поэта. </w:t>
      </w:r>
      <w:proofErr w:type="gramStart"/>
      <w:r>
        <w:rPr>
          <w:rFonts w:ascii="Times New Roman" w:hAnsi="Times New Roman"/>
          <w:sz w:val="24"/>
          <w:szCs w:val="24"/>
        </w:rPr>
        <w:t>Народно-поэтический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колорит стихотворения. </w:t>
      </w:r>
      <w:r>
        <w:rPr>
          <w:rFonts w:ascii="Times New Roman" w:hAnsi="Times New Roman"/>
          <w:b/>
          <w:i/>
          <w:sz w:val="24"/>
          <w:szCs w:val="24"/>
        </w:rPr>
        <w:t>«Зимнее утро».</w:t>
      </w:r>
      <w:r>
        <w:rPr>
          <w:rFonts w:ascii="Times New Roman" w:hAnsi="Times New Roman"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>
        <w:rPr>
          <w:rFonts w:ascii="Times New Roman" w:hAnsi="Times New Roman"/>
          <w:b/>
          <w:i/>
          <w:sz w:val="24"/>
          <w:szCs w:val="24"/>
        </w:rPr>
        <w:t>«И.И.Пущину».</w:t>
      </w:r>
      <w:r>
        <w:rPr>
          <w:rFonts w:ascii="Times New Roman" w:hAnsi="Times New Roman"/>
          <w:sz w:val="24"/>
          <w:szCs w:val="24"/>
        </w:rPr>
        <w:t xml:space="preserve"> Светлое чувство дружбы – помощь в суровых испытаниях. Художественные особенности стихотворного послания. </w:t>
      </w:r>
      <w:r>
        <w:rPr>
          <w:rFonts w:ascii="Times New Roman" w:hAnsi="Times New Roman"/>
          <w:b/>
          <w:i/>
          <w:sz w:val="24"/>
          <w:szCs w:val="24"/>
        </w:rPr>
        <w:t>«Зимняя дорога».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>
        <w:rPr>
          <w:rFonts w:ascii="Times New Roman" w:hAnsi="Times New Roman"/>
          <w:sz w:val="24"/>
          <w:szCs w:val="24"/>
        </w:rPr>
        <w:t xml:space="preserve"> Ожидание домашнего уюта, тепла, нежности любимой подруги. Тема жизненного пути. </w:t>
      </w:r>
      <w:r>
        <w:rPr>
          <w:rFonts w:ascii="Times New Roman" w:hAnsi="Times New Roman"/>
          <w:b/>
          <w:i/>
          <w:sz w:val="24"/>
          <w:szCs w:val="24"/>
        </w:rPr>
        <w:t>«Повести покойного Ивана Петровича Белкина».</w:t>
      </w:r>
      <w:r>
        <w:rPr>
          <w:rFonts w:ascii="Times New Roman" w:hAnsi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прием.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«Барышня-крестьянка».</w:t>
      </w:r>
      <w:r>
        <w:rPr>
          <w:rFonts w:ascii="Times New Roman" w:hAnsi="Times New Roman"/>
          <w:sz w:val="24"/>
          <w:szCs w:val="24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«Дубровский».</w:t>
      </w:r>
      <w:r>
        <w:rPr>
          <w:rFonts w:ascii="Times New Roman" w:hAnsi="Times New Roman"/>
          <w:sz w:val="24"/>
          <w:szCs w:val="24"/>
        </w:rPr>
        <w:t xml:space="preserve"> Изображение русского барства. </w:t>
      </w:r>
      <w:proofErr w:type="gramStart"/>
      <w:r>
        <w:rPr>
          <w:rFonts w:ascii="Times New Roman" w:hAnsi="Times New Roman"/>
          <w:sz w:val="24"/>
          <w:szCs w:val="24"/>
        </w:rPr>
        <w:t>Дубровский-старший</w:t>
      </w:r>
      <w:proofErr w:type="gramEnd"/>
      <w:r>
        <w:rPr>
          <w:rFonts w:ascii="Times New Roman" w:hAnsi="Times New Roman"/>
          <w:sz w:val="24"/>
          <w:szCs w:val="24"/>
        </w:rPr>
        <w:t xml:space="preserve"> и Троекуров. Протест Владимира Дубровского против беззакония и несправедливости. Бунт крестьян.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Осуждение произвола и деспотизма, защита чести, независимости личности. Романтическая история любви Владимира и Маши. Авторское отношение к героям. Проект.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  <w:r>
        <w:rPr>
          <w:rFonts w:ascii="Times New Roman" w:hAnsi="Times New Roman"/>
          <w:sz w:val="24"/>
          <w:szCs w:val="24"/>
        </w:rPr>
        <w:t xml:space="preserve"> Развитие речи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i/>
          <w:sz w:val="24"/>
          <w:szCs w:val="24"/>
        </w:rPr>
        <w:t>Р.Р.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мероприятия</w:t>
      </w:r>
      <w:r>
        <w:rPr>
          <w:rFonts w:ascii="Times New Roman" w:hAnsi="Times New Roman"/>
          <w:sz w:val="24"/>
          <w:szCs w:val="24"/>
        </w:rPr>
        <w:t>: контрольная работа №3 по повести «Барышня-крестьянка»;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работа№4 по повести «Дубровский».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Михаил Юрьевич Лермонтов (4ч)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поэте.  Ученические годы поэта.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«Тучи».</w:t>
      </w:r>
      <w:r>
        <w:rPr>
          <w:rFonts w:ascii="Times New Roman" w:hAnsi="Times New Roman"/>
          <w:sz w:val="24"/>
          <w:szCs w:val="24"/>
        </w:rPr>
        <w:t xml:space="preserve">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«Листок», «На севере диком…», «Утес», « Три пальмы».</w:t>
      </w:r>
      <w:r>
        <w:rPr>
          <w:rFonts w:ascii="Times New Roman" w:hAnsi="Times New Roman"/>
          <w:sz w:val="24"/>
          <w:szCs w:val="24"/>
        </w:rPr>
        <w:t xml:space="preserve"> Тема красоты, гармония человека с миром. Особенности выражения темы одиночества в лирике Лермонтова.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Антитеза. </w:t>
      </w:r>
      <w:proofErr w:type="gramStart"/>
      <w:r>
        <w:rPr>
          <w:rFonts w:ascii="Times New Roman" w:hAnsi="Times New Roman"/>
          <w:sz w:val="24"/>
          <w:szCs w:val="24"/>
        </w:rPr>
        <w:t>Двусложные (ямб, хорей) и трехсложные (дактиль, амфибрахий, анапест) размеры стиха (начальные представления).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Поэтическая интонация (начальные представления).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мероприятия</w:t>
      </w:r>
      <w:r>
        <w:rPr>
          <w:rFonts w:ascii="Times New Roman" w:hAnsi="Times New Roman"/>
          <w:sz w:val="24"/>
          <w:szCs w:val="24"/>
        </w:rPr>
        <w:t>: контрольная работа№5 по стихотворениям М.Ю. Лермонтова.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Сергеевич Тургенев (6 ч).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Бежин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луг».</w:t>
      </w:r>
      <w:r>
        <w:rPr>
          <w:rFonts w:ascii="Times New Roman" w:hAnsi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 xml:space="preserve">. Пейзаж, портретная характеристика персонажей (развитие представлений). 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 Иванович Тютчев  (3 ч).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Рассказ о поэте.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b/>
          <w:i/>
          <w:sz w:val="24"/>
          <w:szCs w:val="24"/>
        </w:rPr>
        <w:t>«Листья», «Неохотно и несмело…»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 поляны коршун поднялся…»</w:t>
      </w:r>
      <w:r>
        <w:rPr>
          <w:rFonts w:ascii="Times New Roman" w:hAnsi="Times New Roman"/>
          <w:sz w:val="24"/>
          <w:szCs w:val="24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Устный и письменный анализ текста.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Афанасий Афанасьевич Фет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(2ч)</w:t>
      </w:r>
      <w:r>
        <w:rPr>
          <w:rFonts w:ascii="Times New Roman" w:hAnsi="Times New Roman"/>
          <w:sz w:val="24"/>
          <w:szCs w:val="24"/>
        </w:rPr>
        <w:t xml:space="preserve"> Рассказ о поэте.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b/>
          <w:i/>
          <w:sz w:val="24"/>
          <w:szCs w:val="24"/>
        </w:rPr>
        <w:t xml:space="preserve">«Ель рукавом мне тропинку завесила…», «Еще майская ночь», « Учись у них – у дуба, у березы…». </w:t>
      </w:r>
      <w:r>
        <w:rPr>
          <w:rFonts w:ascii="Times New Roman" w:hAnsi="Times New Roman"/>
          <w:sz w:val="24"/>
          <w:szCs w:val="24"/>
        </w:rPr>
        <w:t xml:space="preserve">Жизнеутверждающее начало в лирике Фета. Природа как воплощение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Эстетизация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Пейзажная лирика (развитие понятия). Звукопись в поэзии (развитие представлений).</w:t>
      </w:r>
    </w:p>
    <w:p w:rsidR="00780946" w:rsidRPr="00BE533C" w:rsidRDefault="00BE533C" w:rsidP="00BE533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</w:t>
      </w:r>
      <w:r>
        <w:rPr>
          <w:rFonts w:ascii="Times New Roman" w:hAnsi="Times New Roman"/>
          <w:sz w:val="24"/>
          <w:szCs w:val="24"/>
        </w:rPr>
        <w:t xml:space="preserve"> устный и письменный анализ текста.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Алексеевич Некрасов (6 ч)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поэта.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«Железная дорога»  </w:t>
      </w:r>
      <w:r>
        <w:rPr>
          <w:rFonts w:ascii="Times New Roman" w:hAnsi="Times New Roman"/>
          <w:sz w:val="24"/>
          <w:szCs w:val="24"/>
        </w:rPr>
        <w:t>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Контрольные мероприятия: </w:t>
      </w:r>
      <w:r>
        <w:rPr>
          <w:rFonts w:ascii="Times New Roman" w:hAnsi="Times New Roman"/>
          <w:sz w:val="24"/>
          <w:szCs w:val="24"/>
        </w:rPr>
        <w:t>Контрольная работа №6. По произведениям поэтов.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Письменный ответ на вопрос проблемного характера. Устный и письменный анализ стихотворений.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Семенович Лесков (6ч).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«Левша»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Контрольные мероприятия: </w:t>
      </w:r>
      <w:r>
        <w:rPr>
          <w:rFonts w:ascii="Times New Roman" w:hAnsi="Times New Roman"/>
          <w:sz w:val="24"/>
          <w:szCs w:val="24"/>
        </w:rPr>
        <w:t>Контрольная работа №7 по произведениям Н. Некрасова и Н. Лескова.</w:t>
      </w:r>
    </w:p>
    <w:p w:rsidR="00780946" w:rsidRPr="00BE533C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</w:t>
      </w:r>
      <w:r>
        <w:rPr>
          <w:rFonts w:ascii="Times New Roman" w:hAnsi="Times New Roman"/>
          <w:sz w:val="24"/>
          <w:szCs w:val="24"/>
        </w:rPr>
        <w:t xml:space="preserve"> Устный и письменный ответы на проблемные вопросы.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Павлович Чехов (3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«Толстый и тонкий». </w:t>
      </w:r>
      <w:r>
        <w:rPr>
          <w:rFonts w:ascii="Times New Roman" w:hAnsi="Times New Roman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Комическое. Юмор. </w:t>
      </w:r>
      <w:proofErr w:type="gramStart"/>
      <w:r>
        <w:rPr>
          <w:rFonts w:ascii="Times New Roman" w:hAnsi="Times New Roman"/>
          <w:i/>
          <w:sz w:val="24"/>
          <w:szCs w:val="24"/>
        </w:rPr>
        <w:t>Комическая ситуация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(развитие понятий).</w:t>
      </w:r>
    </w:p>
    <w:p w:rsidR="00780946" w:rsidRPr="00BE533C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 Составление викторины на знание текстов рассказов.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Родная природа в стихотворениях русских поэтов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Я.Полонский «По горам две хмурых тучи…», «Посмотри, какая мгла…», Е.Баратынский. « Весна, весна! Как воздух чист…», «Чудный град…»; А.Толстой. «Где гнутся над омутом лозы…».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Контрольные мероприятия: </w:t>
      </w:r>
      <w:r>
        <w:rPr>
          <w:rFonts w:ascii="Times New Roman" w:hAnsi="Times New Roman"/>
          <w:sz w:val="24"/>
          <w:szCs w:val="24"/>
        </w:rPr>
        <w:t>Контрольная работа №8 по стихотворениям поэтов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Составление плана письменного высказывания. Устный и письменный анализы стихотворений.</w:t>
      </w:r>
    </w:p>
    <w:p w:rsidR="00780946" w:rsidRPr="00BE533C" w:rsidRDefault="00BE533C" w:rsidP="00BE53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 (26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Иванович Куприн (3ч)</w:t>
      </w:r>
      <w:r>
        <w:rPr>
          <w:rFonts w:ascii="Times New Roman" w:hAnsi="Times New Roman"/>
          <w:sz w:val="24"/>
          <w:szCs w:val="24"/>
        </w:rPr>
        <w:t xml:space="preserve"> Рассказ </w:t>
      </w:r>
      <w:r>
        <w:rPr>
          <w:rFonts w:ascii="Times New Roman" w:hAnsi="Times New Roman"/>
          <w:b/>
          <w:i/>
          <w:sz w:val="24"/>
          <w:szCs w:val="24"/>
        </w:rPr>
        <w:t>«Чудесный доктор».</w:t>
      </w:r>
      <w:r>
        <w:rPr>
          <w:rFonts w:ascii="Times New Roman" w:hAnsi="Times New Roman"/>
          <w:sz w:val="24"/>
          <w:szCs w:val="24"/>
        </w:rPr>
        <w:t xml:space="preserve"> Реальная основа и содержание рассказа. Образ главного героя. Тема служения людям.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Теория литературы. Рождественский рассказ (начальные представления)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Выразительное чтение фрагментов рассказа. Различные виды пересказов. Участие в коллективном диалоге.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Платонович Платонов (3ч)</w:t>
      </w:r>
      <w:r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«Неизвестный цветок».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/>
          <w:sz w:val="24"/>
          <w:szCs w:val="24"/>
        </w:rPr>
        <w:t xml:space="preserve"> вокруг нас. «Ни на кого не похожие» герои Платонова.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рассказа. Устное рецензирование выразительного чтения. Устная и письменная характеристика героев.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Степанович Грин (3ч)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«Алые паруса».</w:t>
      </w:r>
      <w:r>
        <w:rPr>
          <w:rFonts w:ascii="Times New Roman" w:hAnsi="Times New Roman"/>
          <w:sz w:val="24"/>
          <w:szCs w:val="24"/>
        </w:rPr>
        <w:t xml:space="preserve"> Жестокая реальность и романтическая мечта в повести. Душевная чистота </w:t>
      </w:r>
      <w:proofErr w:type="gramStart"/>
      <w:r>
        <w:rPr>
          <w:rFonts w:ascii="Times New Roman" w:hAnsi="Times New Roman"/>
          <w:sz w:val="24"/>
          <w:szCs w:val="24"/>
        </w:rPr>
        <w:t>главных</w:t>
      </w:r>
      <w:proofErr w:type="gramEnd"/>
      <w:r>
        <w:rPr>
          <w:rFonts w:ascii="Times New Roman" w:hAnsi="Times New Roman"/>
          <w:sz w:val="24"/>
          <w:szCs w:val="24"/>
        </w:rPr>
        <w:t xml:space="preserve"> герое. Отношение автора к героям.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Теория литературы. Романтическое содержание повести. Черты романтического героя (развитие представлений).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Устные и письменные ответы на вопросы. Участие в коллективном диалоге. Устный и письменный анализы эпизода.</w:t>
      </w:r>
    </w:p>
    <w:p w:rsidR="00780946" w:rsidRPr="00764368" w:rsidRDefault="00BE533C" w:rsidP="00BE5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о Великой Отечественной войне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К.М.Симонов</w:t>
      </w:r>
      <w:proofErr w:type="spellEnd"/>
      <w:r>
        <w:rPr>
          <w:rFonts w:ascii="Times New Roman" w:hAnsi="Times New Roman"/>
          <w:b/>
          <w:sz w:val="24"/>
          <w:szCs w:val="24"/>
        </w:rPr>
        <w:t>. « Ты помнишь, Алеша, дороги Смоленщины…»; Д.С.Самойлов. «Сороковые».</w:t>
      </w:r>
      <w:r>
        <w:rPr>
          <w:rFonts w:ascii="Times New Roman" w:hAnsi="Times New Roman"/>
          <w:sz w:val="24"/>
          <w:szCs w:val="24"/>
        </w:rPr>
        <w:t xml:space="preserve"> (2</w:t>
      </w:r>
      <w:r>
        <w:rPr>
          <w:rFonts w:ascii="Times New Roman" w:hAnsi="Times New Roman"/>
          <w:b/>
          <w:sz w:val="24"/>
          <w:szCs w:val="24"/>
        </w:rPr>
        <w:t>ч).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Стихотворения, рассказывающие о солдатских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буднях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пробуждающие чувство скорбной памяти о павших на полях сражений и обостряющие чувство любви к Родине, ответственности за нее в годы жестоких испытаний </w:t>
      </w:r>
      <w:proofErr w:type="gramEnd"/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средства выразительности, гражданский, патриотический пафос стихотворения (развитие представлений).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Устное рецензирование выразительного чтения. Участие в коллективном диалоге.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Виктор Петрович Астафьев (3ч).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писателе (детство, юность, начало творческого пути).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«Конь с розовой гривой»</w:t>
      </w:r>
      <w:r>
        <w:rPr>
          <w:rFonts w:ascii="Times New Roman" w:hAnsi="Times New Roman"/>
          <w:sz w:val="24"/>
          <w:szCs w:val="24"/>
        </w:rPr>
        <w:t xml:space="preserve"> Изображение быта и жизни сибирской деревни 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Речевая характеристика героев (развитие представлений)</w:t>
      </w:r>
      <w:proofErr w:type="gramStart"/>
      <w:r>
        <w:rPr>
          <w:rFonts w:ascii="Times New Roman" w:hAnsi="Times New Roman"/>
          <w:i/>
          <w:sz w:val="24"/>
          <w:szCs w:val="24"/>
        </w:rPr>
        <w:t>.Г</w:t>
      </w:r>
      <w:proofErr w:type="gramEnd"/>
      <w:r>
        <w:rPr>
          <w:rFonts w:ascii="Times New Roman" w:hAnsi="Times New Roman"/>
          <w:i/>
          <w:sz w:val="24"/>
          <w:szCs w:val="24"/>
        </w:rPr>
        <w:t>ерой-повествователь (начальные представления).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Контрольные мероприятия: </w:t>
      </w:r>
      <w:r>
        <w:rPr>
          <w:rFonts w:ascii="Times New Roman" w:hAnsi="Times New Roman"/>
          <w:sz w:val="24"/>
          <w:szCs w:val="24"/>
        </w:rPr>
        <w:t>Контрольная работа№9 по  рассказу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 Характеристика героев. Составление ланов речевых характеристик.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Валентин Григорьевич Распутин (3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поэт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 xml:space="preserve">детство, юность, начало творческого пути).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«Уроки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французского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Отражение в повести трудностей военного времени. </w:t>
      </w:r>
      <w:proofErr w:type="gramStart"/>
      <w:r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rFonts w:ascii="Times New Roman" w:hAnsi="Times New Roman"/>
          <w:sz w:val="24"/>
          <w:szCs w:val="24"/>
        </w:rPr>
        <w:t xml:space="preserve"> Душевная щедрость учительницы, ее роль в жизни мальчика. Нравственная проблематика произведения. Проект.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Рассказ. Сюжет (развитие понятий</w:t>
      </w:r>
      <w:r>
        <w:rPr>
          <w:rFonts w:ascii="Times New Roman" w:hAnsi="Times New Roman"/>
          <w:b/>
          <w:i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Герой-повествователь (развитие понятия).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 </w:t>
      </w:r>
      <w:r>
        <w:rPr>
          <w:rFonts w:ascii="Times New Roman" w:hAnsi="Times New Roman"/>
          <w:sz w:val="24"/>
          <w:szCs w:val="24"/>
        </w:rPr>
        <w:t>Участие в коллективном диалоге. Составление плана характеристики героев. Устный и письменный анализы эпизода.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Михайлович Рубцов(2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поэте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Звезда полей», «Листья осенние», «В горнице».</w:t>
      </w:r>
      <w:r>
        <w:rPr>
          <w:rFonts w:ascii="Times New Roman" w:hAnsi="Times New Roman"/>
          <w:sz w:val="24"/>
          <w:szCs w:val="24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литературы: Изобразительно-выразительные средства (развитие понятий</w:t>
      </w:r>
      <w:r>
        <w:rPr>
          <w:rFonts w:ascii="Times New Roman" w:hAnsi="Times New Roman"/>
          <w:sz w:val="24"/>
          <w:szCs w:val="24"/>
        </w:rPr>
        <w:t>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Участие в коллективном диалоге.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Фазиль Искандер (3ч)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«Тринадцатый подвиг Геракла». </w:t>
      </w:r>
      <w:r>
        <w:rPr>
          <w:rFonts w:ascii="Times New Roman" w:hAnsi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Рассказ. Сюжет (развитие понятий</w:t>
      </w:r>
      <w:r>
        <w:rPr>
          <w:rFonts w:ascii="Times New Roman" w:hAnsi="Times New Roman"/>
          <w:b/>
          <w:i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Герой-повествователь (развитие понятия).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Устная и письменная характеристики героев. Участие в коллективном диалоге.</w:t>
      </w:r>
    </w:p>
    <w:p w:rsidR="00780946" w:rsidRDefault="00BE533C" w:rsidP="00BE5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Родная природа в русской поэзии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А.Блок.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«Летний вечер», «О, как безумно за окном…»; С. Есенин. «Мелколесье. Степь и дали…», «Пороша»; А.Ахматова. «Перед весной бывают дни такие…». (2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и Родине в стихотворениях поэтов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 Связь ритмики и мелодики стиха с эмоциональным состоянием, выраженным в стихотворении. Поэтизация  родной природы.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Лирический герой (развитие представлений).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Василий </w:t>
      </w:r>
      <w:proofErr w:type="spellStart"/>
      <w:r>
        <w:rPr>
          <w:rFonts w:ascii="Times New Roman" w:hAnsi="Times New Roman"/>
          <w:b/>
          <w:sz w:val="24"/>
          <w:szCs w:val="24"/>
        </w:rPr>
        <w:t>Макарович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Шукшин</w:t>
      </w:r>
      <w:r>
        <w:rPr>
          <w:rFonts w:ascii="Times New Roman" w:hAnsi="Times New Roman"/>
          <w:sz w:val="24"/>
          <w:szCs w:val="24"/>
        </w:rPr>
        <w:t xml:space="preserve"> (2 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о писателе.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</w:t>
      </w:r>
      <w:r>
        <w:rPr>
          <w:rFonts w:ascii="Times New Roman" w:hAnsi="Times New Roman"/>
          <w:b/>
          <w:i/>
          <w:sz w:val="24"/>
          <w:szCs w:val="24"/>
        </w:rPr>
        <w:t xml:space="preserve"> «Чудик» и «Критики». </w:t>
      </w:r>
      <w:r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sz w:val="24"/>
          <w:szCs w:val="24"/>
        </w:rPr>
        <w:t>шукшинских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 - 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780946" w:rsidRDefault="00BE533C" w:rsidP="00BE5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литературы народов России –(2 ч).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Габдулла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укай. </w:t>
      </w:r>
      <w:r>
        <w:rPr>
          <w:rFonts w:ascii="Times New Roman" w:hAnsi="Times New Roman"/>
          <w:sz w:val="24"/>
          <w:szCs w:val="24"/>
        </w:rPr>
        <w:t>Слово о татарском поэте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0946" w:rsidRPr="00BE533C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«Родная деревня», «Книга».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 в жизни человека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</w:t>
      </w:r>
      <w:r>
        <w:rPr>
          <w:rFonts w:ascii="Times New Roman" w:hAnsi="Times New Roman"/>
          <w:b/>
          <w:sz w:val="24"/>
          <w:szCs w:val="24"/>
        </w:rPr>
        <w:t xml:space="preserve"> – «отрада из отрад», «путеводная звезда», «бесстрашное сердце», «радостная душа».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Кайсын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Кулиев. </w:t>
      </w:r>
      <w:r>
        <w:rPr>
          <w:rFonts w:ascii="Times New Roman" w:hAnsi="Times New Roman"/>
          <w:sz w:val="24"/>
          <w:szCs w:val="24"/>
        </w:rPr>
        <w:t>Слово о балкарском поэте.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«Когда на меня навалилась беда…», « Каким бы малым ни был мой народ…»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– вечный должник своего народа.</w:t>
      </w:r>
    </w:p>
    <w:p w:rsidR="00780946" w:rsidRPr="00BE533C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Теория литературы. </w:t>
      </w:r>
      <w:proofErr w:type="gramStart"/>
      <w:r>
        <w:rPr>
          <w:rFonts w:ascii="Times New Roman" w:hAnsi="Times New Roman"/>
          <w:i/>
          <w:sz w:val="24"/>
          <w:szCs w:val="24"/>
        </w:rPr>
        <w:t>Общечеловеческое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национальное в литературе разных народов. </w:t>
      </w:r>
    </w:p>
    <w:p w:rsidR="00780946" w:rsidRDefault="00BE533C" w:rsidP="00BE53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литературы (12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Мифы народов мира.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Мифы Древней Греции –(2ч). </w:t>
      </w:r>
      <w:r>
        <w:rPr>
          <w:rFonts w:ascii="Times New Roman" w:hAnsi="Times New Roman"/>
          <w:b/>
          <w:i/>
          <w:sz w:val="24"/>
          <w:szCs w:val="24"/>
        </w:rPr>
        <w:t>Подвиги Геракла</w:t>
      </w:r>
      <w:r>
        <w:rPr>
          <w:rFonts w:ascii="Times New Roman" w:hAnsi="Times New Roman"/>
          <w:sz w:val="24"/>
          <w:szCs w:val="24"/>
        </w:rPr>
        <w:t xml:space="preserve"> (в переложении Куна): </w:t>
      </w:r>
      <w:r>
        <w:rPr>
          <w:rFonts w:ascii="Times New Roman" w:hAnsi="Times New Roman"/>
          <w:b/>
          <w:i/>
          <w:sz w:val="24"/>
          <w:szCs w:val="24"/>
        </w:rPr>
        <w:t>«Скотный двор царя Авгия»,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«Яблоки Гесперид»</w:t>
      </w:r>
      <w:r>
        <w:rPr>
          <w:rFonts w:ascii="Times New Roman" w:hAnsi="Times New Roman"/>
          <w:sz w:val="24"/>
          <w:szCs w:val="24"/>
        </w:rPr>
        <w:t>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Геродот (2 ч).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« Легенда об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Арионе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Миф. Отличие мифа от сказки.</w:t>
      </w:r>
    </w:p>
    <w:p w:rsidR="00780946" w:rsidRDefault="00BE533C" w:rsidP="00BE533C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Гомер (2 ч).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Краткий рассказ о Гомере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«Илиада», «Одиссея»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</w:t>
      </w:r>
      <w:proofErr w:type="spellStart"/>
      <w:r>
        <w:rPr>
          <w:rFonts w:ascii="Times New Roman" w:hAnsi="Times New Roman"/>
          <w:sz w:val="24"/>
          <w:szCs w:val="24"/>
        </w:rPr>
        <w:t>мироной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</w:t>
      </w:r>
      <w:proofErr w:type="spellStart"/>
      <w:r>
        <w:rPr>
          <w:rFonts w:ascii="Times New Roman" w:hAnsi="Times New Roman"/>
          <w:sz w:val="24"/>
          <w:szCs w:val="24"/>
        </w:rPr>
        <w:t>Полифем</w:t>
      </w:r>
      <w:proofErr w:type="spellEnd"/>
      <w:r>
        <w:rPr>
          <w:rFonts w:ascii="Times New Roman" w:hAnsi="Times New Roman"/>
          <w:sz w:val="24"/>
          <w:szCs w:val="24"/>
        </w:rPr>
        <w:t>. «Одиссея» - песня о героических подвигах, мужественных героях.</w:t>
      </w:r>
    </w:p>
    <w:p w:rsidR="00780946" w:rsidRPr="00BE533C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:rsidR="00780946" w:rsidRDefault="00BE533C" w:rsidP="00BE5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зарубежных писателей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Мигель де Сервантес Сааведра (2 ч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Рассказ о писателе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«Дон Кихот»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«Вечные» образы в искусстве (начальные представление).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Фридрих Шиллер –(1 ч.).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писателе.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Баллада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«Перчатка»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повествование о феодальных нравах.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Любовь как благородство и своевольный, бесчеловечный каприз. Рыцарь – герой, отвергающий награду и защищающий личное достоинство и честь.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Рыцарская баллада (начальные представления).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Проспер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Мериме. (1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о писателе.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Новелла 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Маттео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Фальконе». </w:t>
      </w:r>
      <w:r>
        <w:rPr>
          <w:rFonts w:ascii="Times New Roman" w:hAnsi="Times New Roman"/>
          <w:sz w:val="24"/>
          <w:szCs w:val="24"/>
        </w:rPr>
        <w:t>Изображение дикой природы.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Превосходство естественной, «простой» жизни и исторически сложившихся устоев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цивилизованной с ее порочными нравами. Романтический сюжет и его реалистическое воплощение. 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Антуан де Сент-Экзюпери.</w:t>
      </w:r>
      <w:r>
        <w:rPr>
          <w:rFonts w:ascii="Times New Roman" w:hAnsi="Times New Roman"/>
          <w:sz w:val="24"/>
          <w:szCs w:val="24"/>
        </w:rPr>
        <w:t xml:space="preserve"> (2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писателе.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«Маленький принц» как  философская сказка и мудрая притча. Чистота восприятия мира как величайшая ценность. Утверждение всечеловеческих истин. (Для внеклассного чтения)</w:t>
      </w:r>
    </w:p>
    <w:p w:rsidR="00780946" w:rsidRPr="00BE533C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 Притча (начальные представления).</w:t>
      </w: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за год (1 ч)</w:t>
      </w:r>
    </w:p>
    <w:p w:rsidR="00780946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тест.</w:t>
      </w:r>
    </w:p>
    <w:p w:rsidR="00BE533C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33C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33C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33C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33C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33C" w:rsidRPr="00764368" w:rsidRDefault="00BE533C" w:rsidP="00BE5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33C" w:rsidRPr="00764368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0946" w:rsidRDefault="00BE533C" w:rsidP="00BE5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темы</w:t>
      </w:r>
    </w:p>
    <w:p w:rsidR="00780946" w:rsidRDefault="00780946">
      <w:pPr>
        <w:ind w:firstLine="708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80946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6" w:rsidRDefault="00BE53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Разделы</w:t>
            </w:r>
          </w:p>
        </w:tc>
      </w:tr>
      <w:tr w:rsidR="00780946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Введение.– 1 ч.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Устное народное творчество – 4 ч.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древнерусской литературы – 2 ч.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 русской литературы XVIII века – 1 ч.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 русской литературы XIX века – 56 ч (в т. ч. 8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К.Р.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10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 Андреевич Крылов (3 ч).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 Пушкин (19 ч)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 Лермонтов (4ч)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Сергеевич Тургенев (6 ч).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Иванович Тютчев  (3 ч).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Афанасий Афанасьевич Фет. (2ч)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Алексеевич Некрасов (6 ч)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Семенович Лесков (6ч).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Павлович Чехов (3 ч)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Родная природа в стихотворениях русских поэтов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века. (4ч)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 русской литературы XX века – 26 ч (в т. ч. 2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К.Р.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Р.Р.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Иванович Куприн (3ч)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Платонович Платонов (3ч).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Степанович Грин (3ч) </w:t>
            </w:r>
          </w:p>
          <w:p w:rsidR="00780946" w:rsidRDefault="00BE533C" w:rsidP="00BE5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Великой Отечественной войне(2ч).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Петрович Астафьев (3ч).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 Григорьевич Распутин (3 ч)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Михайлович Рубцов(2 ч)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Фазиль Искандер (3ч)</w:t>
            </w:r>
          </w:p>
          <w:p w:rsidR="00780946" w:rsidRDefault="00BE533C" w:rsidP="00BE5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природа в русской поэзии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Шукшин (2 ч)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литературы народов России –(2 ч).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 зарубежной литературы – 12 ч (в т. ч. 1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В.Ч.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).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Мифы Древней Греции –(2ч).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Геродот (2 ч). </w:t>
            </w:r>
          </w:p>
          <w:p w:rsidR="00780946" w:rsidRDefault="00BE533C" w:rsidP="00BE533C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Гомер (2 ч).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Мигель де Сервантес Сааведра (2 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Фридрих Шиллер –(1 ч.). 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Мериме. (1 ч)</w:t>
            </w:r>
          </w:p>
          <w:p w:rsidR="00780946" w:rsidRDefault="00BE533C" w:rsidP="00BE5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Антуан де Сент-Экзюпери. (2 ч)</w:t>
            </w:r>
          </w:p>
          <w:p w:rsidR="00780946" w:rsidRDefault="00BE533C" w:rsidP="00BE53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Повторение, обобщение, итоговый контроль – 1 ч. </w:t>
            </w:r>
          </w:p>
          <w:p w:rsidR="00780946" w:rsidRDefault="00780946" w:rsidP="00BE53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0946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6" w:rsidRDefault="00BE5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 105</w:t>
            </w:r>
          </w:p>
        </w:tc>
      </w:tr>
    </w:tbl>
    <w:p w:rsidR="00780946" w:rsidRPr="00BE533C" w:rsidRDefault="00780946" w:rsidP="00BE533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80946" w:rsidRPr="00BE533C" w:rsidRDefault="00BE533C" w:rsidP="00BE533C">
      <w:pPr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5985"/>
        <w:gridCol w:w="1080"/>
        <w:gridCol w:w="1015"/>
      </w:tblGrid>
      <w:tr w:rsidR="00780946">
        <w:tc>
          <w:tcPr>
            <w:tcW w:w="568" w:type="dxa"/>
            <w:vMerge w:val="restart"/>
          </w:tcPr>
          <w:p w:rsidR="00780946" w:rsidRDefault="00B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780946" w:rsidRDefault="00B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85" w:type="dxa"/>
            <w:vMerge w:val="restart"/>
          </w:tcPr>
          <w:p w:rsidR="00780946" w:rsidRDefault="00BE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080" w:type="dxa"/>
            <w:tcBorders>
              <w:bottom w:val="nil"/>
            </w:tcBorders>
          </w:tcPr>
          <w:p w:rsidR="00780946" w:rsidRDefault="00B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Плановые 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015" w:type="dxa"/>
            <w:tcBorders>
              <w:bottom w:val="nil"/>
            </w:tcBorders>
          </w:tcPr>
          <w:p w:rsidR="00780946" w:rsidRDefault="00B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</w:tr>
      <w:tr w:rsidR="00780946">
        <w:tc>
          <w:tcPr>
            <w:tcW w:w="568" w:type="dxa"/>
            <w:vMerge/>
          </w:tcPr>
          <w:p w:rsidR="00780946" w:rsidRDefault="00780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0946" w:rsidRDefault="00780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vMerge/>
          </w:tcPr>
          <w:p w:rsidR="00780946" w:rsidRDefault="00780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80946" w:rsidRPr="00764368" w:rsidRDefault="00780946" w:rsidP="00C147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780946" w:rsidRPr="00764368" w:rsidRDefault="00780946" w:rsidP="00C147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946">
        <w:trPr>
          <w:trHeight w:val="1280"/>
        </w:trPr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произведение. Содержание и форма.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статьи учебника В.Б.Шкловского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«В дорогу зову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щие», высказы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вании о книге А.Моруа, С.Моэма;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вопросы, тести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рование, выяс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няющее уровень восприятия книг,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прочитанных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Обрядовый фольклор. Обрядовые песни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обрядовых песен,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статей учебника; </w:t>
            </w:r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ответы на вопро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сы; </w:t>
            </w:r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продуктивная: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: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новление ассо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циативных свя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зей с произведе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ниями других 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дов искусства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Пословицы,  поговорки как малый жанр фольклора.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статьи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учебника, 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слушивание 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записи пословиц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поговорок;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творческая: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ни-сочинение,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защита иллюст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раций к послови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цам;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поиск ответа 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творческая: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разительное 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ние, инсцениро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ванное исполне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обрядовых песен,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связный рассказ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 иллюстраци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ям, устное сло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весное рисова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по загадкам и послови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цам;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новление ассо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циативных свя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зей с произведе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ниями других 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дов искусств (жи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вопись, музыка)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написание сочинения на литературную тему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rPr>
          <w:trHeight w:val="1411"/>
        </w:trPr>
        <w:tc>
          <w:tcPr>
            <w:tcW w:w="568" w:type="dxa"/>
          </w:tcPr>
          <w:p w:rsidR="00780946" w:rsidRDefault="00BE533C" w:rsidP="00C147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946" w:rsidRDefault="00780946" w:rsidP="00C147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80946" w:rsidRDefault="00780946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статьи Д.С. Лихачева в учебнике, прослушивание текста сказания по фонохрестоматии;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связный рассказ, ответы на вопросы, краткий пересказ статьи с опорой на план;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самостоятельный поиск ответа на проблемный вопрос, установление ассоциатив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связей с произведениями других видов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rPr>
          <w:trHeight w:val="1262"/>
        </w:trPr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Дмитриев. Слово о баснописце. «Муха». Развитие понятия об аллегории.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репродуктивная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связный рассказ, ответы на вопросы, краткий пересказ статьи с опорой на план;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самостоятельный поиск ответа на проблемный вопрос, установление ассоциатив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связей с произведениями других видов искусства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33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А. Крылов. «Листы и корни», «Ларчик».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связный рассказ, ответы на вопросы, краткий пересказ статьи с опорой на план;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поиск ответа на проблемный вопрос, установление ассоциатив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связей с произведениями других видов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9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5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А. Крылов. «Осел и Соловей».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репродуктивная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связный рассказ, ответы на вопросы, краткий пересказ статьи с опорой на план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самостоятельный поиск ответа на проблемный вопрос, установление ассоциатив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связей с произведениями других видов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rPr>
          <w:trHeight w:val="738"/>
        </w:trPr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5" w:right="-105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Проект «Басни».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Поисковая: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Самостоятельный поиск материала к тексам басен</w:t>
            </w:r>
            <w:proofErr w:type="gramStart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установление связей с произведениями других видов искусства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Пушкин. Лицейские годы поэта. Стихотворение «Узник».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статьи учебника, дополнительных материалов по теме, прослушивание стихотворения;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художественный или краткий пересказ истории создания стихотворения; продуктивная,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творческая: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стихотворения, устное словесное описание репродукции;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самостоятельный поиск ответа на проблемный вопрос, комментирование, установка ассоциативных связей с произведениями живописи;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proofErr w:type="gramEnd"/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rPr>
          <w:trHeight w:val="2108"/>
        </w:trPr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«Зимнее утро». Мотивы единства красоты человека и красоты природы.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прослушивание и восприятие стихотворения;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репродуктивная: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осмысление сюжета, ответы на вопросы;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комментирование, самостоятельный поиск ответа на проблемный вопрос;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сопоставление чернового варианта стихотворения с окончательной редакцией</w:t>
            </w:r>
            <w:proofErr w:type="gramEnd"/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групповая работа по составлению проекта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Пушкин. Тема дружбы в стихотворении «И. И. Пущину».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статьи учебника, дополнительных материалов по теме, прослушивание стихотворения;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художественный или краткий пересказ истории создания стихотворения;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стихотворения, устное словесное описание репродукции;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самостоятельный поиск ответа на проблемный вопрос, комментирование, установка ассоциативных связей с произведениями живописи;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дорога». Приметы зимнего пейзажа.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прослушивание стихотворения;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художественный или краткий пересказ истории создания стихотворения;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стихотворения, устное словесное описание репродукции;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поисковая: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самостоятельный поиск ответа на проблемный вопрос, комментирование, установка ассоциативных связей с произведениями живописи;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Стихотворная речь. Двусложные размеры стиха.</w:t>
            </w:r>
          </w:p>
          <w:p w:rsidR="00780946" w:rsidRDefault="00780946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прослушивание стихотворений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исполнении мас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теров художест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венного слова;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разительное 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ние стихотворе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ний, устное сло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весное рисова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780946" w:rsidRDefault="00BE533C" w:rsidP="00C147EE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внеклассного чтения.  </w:t>
            </w:r>
          </w:p>
          <w:p w:rsidR="00780946" w:rsidRDefault="00BE533C" w:rsidP="00C147EE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«Барышня-крестьянка»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осмысление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сюжета, событий,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поведения геро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ев, их характе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ров, 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ценировка эпизодов</w:t>
            </w:r>
            <w:proofErr w:type="gramEnd"/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эпоха в повести А.С.Пушкина «Дубровский».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русского барства.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прослушивание 1 главы романа, выборочное чтение эпизодов;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осмысление сюжета, событий, характеров главных героев;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выразительное чтение эпизодов;</w:t>
            </w:r>
            <w:proofErr w:type="gramEnd"/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комментирование художественного произведения;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Дубровский  – старший и Троекуров  в повести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выборочное чтение эпизодов романа; определение завязки конфликта в повести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осмысление сюжета, поведения героев, их характеров;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обсуждение плана основных событий;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самостоятельный поиск ответа на проблемный вопрос;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текста.</w:t>
            </w:r>
            <w:proofErr w:type="gramEnd"/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Владимира Дубровского против беззакония и несправедливости.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выборочное чтение эпизодов;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осмысление сюжета, ответы на вопросы;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художественный пересказ эпизода;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самостоятельный поиск ответа на проблемный вопрос;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</w:t>
            </w:r>
            <w:proofErr w:type="gramEnd"/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Бунт крестьян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выборочное чтение эпизодов романа;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осмысление сюжета, поведения героев, их характеров;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обсуждение плана основных событий;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самостоятельный поиск ответа на проблемный вопрос;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текста.</w:t>
            </w:r>
            <w:proofErr w:type="gramEnd"/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Осуждение пороков общества в повести А.С.Пушкина «Дубровский».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выборочное чтение эпизодов романа;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осмысление сюжета, поведения героев, их характеров;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обсуждение плана основных событий;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самостоятельный поиск ответа на проблемный вопрос;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текста.</w:t>
            </w:r>
            <w:proofErr w:type="gramEnd"/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выборочное чтение эпизодов;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осмысление сюжета, ответы на вопросы;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художественный пересказ эпизода;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самостоятельный поиск ответа на проблемный вопрос;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12-19 глав романа</w:t>
            </w:r>
            <w:proofErr w:type="gramEnd"/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героям повести «Дубровский»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lastRenderedPageBreak/>
              <w:t>Рецептивная: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выборочное чтение эпизодов романа;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осмысление сюжета, поведения героев,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их характеров;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обсуждение плана основных событий;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самостоятельный поиск ответа на проблемный вопрос;</w:t>
            </w:r>
            <w:proofErr w:type="gramEnd"/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«Дубровский».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осмысление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сюжета художе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ственного произ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ведения, ответы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творческая: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суждение плана, воспроизведение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событий по пла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ну, защита сочи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нения «Кто вино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 в том, что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судьбы Владими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 и Маши сло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жились столь трагически?»;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поиск ответа на 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Определить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ность событий,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развивающихся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романе. Выде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лить завязку, кульминацию, развязку дейст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вия. Ответить на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вопрос: какова их </w:t>
            </w:r>
            <w:r>
              <w:rPr>
                <w:rFonts w:ascii="Times New Roman" w:hAnsi="Times New Roman"/>
                <w:sz w:val="24"/>
                <w:szCs w:val="24"/>
              </w:rPr>
              <w:t>связь с развити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ем конфликта, </w:t>
            </w:r>
            <w:r>
              <w:rPr>
                <w:rFonts w:ascii="Times New Roman" w:hAnsi="Times New Roman"/>
                <w:sz w:val="24"/>
                <w:szCs w:val="24"/>
              </w:rPr>
              <w:t>лежащего в 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нове сюжета?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 чем заключает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ся особенность </w:t>
            </w:r>
            <w:r>
              <w:rPr>
                <w:rFonts w:ascii="Times New Roman" w:hAnsi="Times New Roman"/>
                <w:sz w:val="24"/>
                <w:szCs w:val="24"/>
              </w:rPr>
              <w:t>сюжета романа?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по повести                 А. С. Пушкина «Дубровский».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работы. Урок развития речи.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 на одну из тем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исполнении акте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 и его воспри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ятие;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осмысление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содержания 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хотворения,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веты на 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творческая: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разительное 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ние, устное сло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весное рисова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поисковая: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мостоятельный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прос, установле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ных связей 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красоты и гармонии с миром в стихотворении М.Ю.Лермонтова «Листок», «На севере диком…».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прослушивание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стихотворений в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исполнении 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тера;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осмысление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сюжета, мотивов стихотворения, ответы на 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чтение, устное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словесное рисо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новление ассо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циативных свя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зей с произведе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ниями живописи;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ста, сопоставле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произведе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ний художест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венной литерату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(черновых вариантов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окончательной редакцией и со стихотворением </w:t>
            </w:r>
            <w:r>
              <w:rPr>
                <w:rFonts w:ascii="Times New Roman" w:hAnsi="Times New Roman"/>
                <w:sz w:val="24"/>
                <w:szCs w:val="24"/>
              </w:rPr>
              <w:t>Ф.И.Тютчева)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30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выражения темы одиночества в стихотворениях М.Ю.Лермонтова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«Утес», «Три пальмы».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Рецептивная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стихотворения в исполнении мас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тера художест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венного слова,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чтение и воспри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ятие художест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венного текста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осмысление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сюжета, событий,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характеров пер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сонажей, ответы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lastRenderedPageBreak/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творческая: </w:t>
            </w:r>
            <w:proofErr w:type="gramEnd"/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разительное 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ние, устное сло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весное рисова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ние;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прос, установле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225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анализ стихотворения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И.С.Тургенев. Литературный портрет писателя.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отрывка из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сказа в исполне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нии актера, 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борочное чтение </w:t>
            </w:r>
            <w:r>
              <w:rPr>
                <w:rFonts w:ascii="Times New Roman" w:hAnsi="Times New Roman"/>
                <w:sz w:val="24"/>
                <w:szCs w:val="24"/>
              </w:rPr>
              <w:t>и восприятие рассказа;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осмысление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сюжета, событий, </w:t>
            </w:r>
            <w:r>
              <w:rPr>
                <w:rFonts w:ascii="Times New Roman" w:hAnsi="Times New Roman"/>
                <w:sz w:val="24"/>
                <w:szCs w:val="24"/>
              </w:rPr>
              <w:t>характеров геро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ев рассказа, ху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дожественный пересказ эпизо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да, ответы на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просы; 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gramEnd"/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ное словесное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рисование, уст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ное сообщение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писателе;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ментирование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отдельных фраг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ментов текста,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ассоциативных связей с произ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ведениями живо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писи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   исследователь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ская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Сочувствие к крестьянским детям в рассказе И. С. Тургенева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луг».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отрывка из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сказа в исполне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нии актера, 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борочное чтение </w:t>
            </w:r>
            <w:r>
              <w:rPr>
                <w:rFonts w:ascii="Times New Roman" w:hAnsi="Times New Roman"/>
                <w:sz w:val="24"/>
                <w:szCs w:val="24"/>
              </w:rPr>
              <w:t>и восприятие рассказа;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осмысление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сюжета, событий, </w:t>
            </w:r>
            <w:r>
              <w:rPr>
                <w:rFonts w:ascii="Times New Roman" w:hAnsi="Times New Roman"/>
                <w:sz w:val="24"/>
                <w:szCs w:val="24"/>
              </w:rPr>
              <w:t>характеров геро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ев рассказа, ху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дожественный пересказ эпизо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да, ответы на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просы; 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продуктивная,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творческая: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ное словесное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рисование, уст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ное сообщение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писателе;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ментирование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отдельных фраг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ментов текста,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ассоциативных связей с произ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ведениями живо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писи;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ская: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и рассказы мальчиков в рассказе                        И. С. Тургенева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прослушивание отрывка из рассказа, выборочное чтение и восприятие рассказа;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художественный рассказ о мальчиках, ответы на вопросы;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продуктивная, творческая: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устное словесное рисование;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комментирование отдельных фрагментов рассказа;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текста.</w:t>
            </w:r>
            <w:proofErr w:type="gramEnd"/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картин природы в рассказе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луг».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прослушивание отрывка из рассказа, выборочное чтение и восприятие рассказа;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художественный рассказ о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Бежине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луге с включением в него эпитетов, сравнений, метафор из текста, ответы на вопросы;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продуктивная, творческая: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устное словесное рисование;  </w:t>
            </w:r>
            <w:proofErr w:type="gram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: комментирование отдельных фрагментов рассказа;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«Словесные и живописные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портреты русских крестьян» (по рассказам из цикла «Записки охотника»). 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lastRenderedPageBreak/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творческая: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ное словесное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рисование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И. Тютчев. Литературный портрет писателя.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жизни Тютчева; выразительное чтение стихотворений.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прослушивание стихотворений;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осмысление содержания стихотворений;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продуктивная, творческая: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Заочная экскурсия в дом-музей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Овстуг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установление ассоциативных связей с произведениями музыки;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текста лирического произведения.</w:t>
            </w:r>
          </w:p>
          <w:p w:rsidR="00780946" w:rsidRDefault="00780946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прослушивание стихотворений;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осмысление содержания стихотворений;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продуктивная, творческая: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заочная экскурсия в дом-музей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Овстуг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установление ассоциативных связей </w:t>
            </w:r>
            <w:proofErr w:type="gram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произведениям</w:t>
            </w:r>
            <w:proofErr w:type="gram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музыки;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текста лирического произведения.</w:t>
            </w:r>
          </w:p>
          <w:p w:rsidR="00780946" w:rsidRDefault="00780946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rPr>
          <w:trHeight w:val="1307"/>
        </w:trPr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Противопоставление судеб человека и коршуна: в стихотворении Ф.И.Тютчева «С поляны коршун поднялся...».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прослушивание стихотворений;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осмысление содержания стихотворений;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заочная экскурсия в дом-музей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Овстуг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установление ассоциативных связей с произведениями музыки;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исследовательская: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текста лирического произведения.</w:t>
            </w:r>
          </w:p>
          <w:p w:rsidR="00780946" w:rsidRDefault="00780946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Жизнеутверждающее начало в стихотворениях А. А. Фета.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стихотворений 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исполнении акте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ра, чтение и вос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приятие художе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ственного текста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продуктивная,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творческая: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ное сообщение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поэте, вырази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тельное чтение,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устное словесное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новление ассоциативных свя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зей с произведе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ниями музыки;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и звуки в пейзажной лирике А.А.Фета.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стихотворений 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исполнении акте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ра, чтение и вос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приятие художе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ственного текста;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продуктивная,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творческая: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ное сообщение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поэте, вырази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тельное чтение,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устное словесное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рисование;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новление ассоциативных свя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зей с произведе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ниями музыки;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А. Некрасов. Стихотворение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«Железная дорога». Картины подневольного труда.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lastRenderedPageBreak/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исполнении акте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ра, чтение и вос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приятие художе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ственного текста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lastRenderedPageBreak/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творческая: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общение о поэте,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>чтение, устное 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ловесное рисо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вание;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поисковая: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новление ассо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циативных свя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зей с произведе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ниями живописи;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 – созидатель в стихотворении Н.А.Некрасова «Железная дорога».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прослушивание отрывка из стихо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творения в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полнении актера,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чтение и воспри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ятие художест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венного текста;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устный рассказ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одну из тем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(по выбору): «Всё </w:t>
            </w:r>
            <w:r>
              <w:rPr>
                <w:rFonts w:ascii="Times New Roman" w:hAnsi="Times New Roman"/>
                <w:sz w:val="24"/>
                <w:szCs w:val="24"/>
              </w:rPr>
              <w:t>ли хорошо под сиянием лун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ным»?; «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 строительстве первой железной дороги»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Мечта поэта о прекрасной поре в жизни народа ценностей в стихотворении Н.А.Некрасова «Железная дорога».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прослушивание отрывка из стихо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творения в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полнении актера,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чтение и воспри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ятие художест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венного текста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творческая: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устный рассказ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одну из тем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(по выбору): «Всё </w:t>
            </w:r>
            <w:r>
              <w:rPr>
                <w:rFonts w:ascii="Times New Roman" w:hAnsi="Times New Roman"/>
                <w:sz w:val="24"/>
                <w:szCs w:val="24"/>
              </w:rPr>
              <w:t>ли хорошо под сиянием лун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ным»?; «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 строительстве первой железной дороги»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языка и композиции в стихотворении Н.А.Некрасова «Железная дорога».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прослушивание отрывка из стихо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творения в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полнении актера,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чтение и воспри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ятие художест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венного текста;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творческая: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устный рассказ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одну из тем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(по выбору): «Всё </w:t>
            </w:r>
            <w:r>
              <w:rPr>
                <w:rFonts w:ascii="Times New Roman" w:hAnsi="Times New Roman"/>
                <w:sz w:val="24"/>
                <w:szCs w:val="24"/>
              </w:rPr>
              <w:t>ли хорошо под сиянием лун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ным»?; «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 строительстве первой железной дороги»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780946" w:rsidRDefault="00BE533C" w:rsidP="00C147EE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реалистических и фантастических картин  в стихотворении Н.А.Некрасова «Железная дорога»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Трехсложный размер стиха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тение статьи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учебника о трех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сложных разме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рах стиха;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чинение на тему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«Как я понимаю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отношение героя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поэмы к жизни,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людям, истории </w:t>
            </w:r>
            <w:r>
              <w:rPr>
                <w:rFonts w:ascii="Times New Roman" w:hAnsi="Times New Roman"/>
                <w:sz w:val="24"/>
                <w:szCs w:val="24"/>
              </w:rPr>
              <w:t>России»;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литерату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роведческий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поэтиче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ского текста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по произведениям поэтов XIX века.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вернутый пись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менный ответ на 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Н.С. Лесков. Литературный портрет писателя.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разительное чте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ние, сообщение 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Н.С.Лескове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рассказ о туль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ском мастеровом;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поисковая: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новление ассо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циативных свя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зей с произведе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живописи;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Гордость Н.С.Лескова за народ в сказе «Левша».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разительное чте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сцены «Лев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ша во дворце»; чтение по ролям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одной из сцен сказа: «Англича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не дарят сталь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ную блоху царю Александру Пав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ловичу», «Платов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туляков»,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«Левша у англи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чан»;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прос, комменти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рование художе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ственного произ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ведения, уста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новление ассо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циативных свя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зей с произведе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ниями живописи;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ская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языка повести Н.С. Лескова «Левша».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зентация группо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заданий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«Приемы сказоч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ного повествова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ния»;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ментирование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художественного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языка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780946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Проект. </w:t>
            </w:r>
            <w:r>
              <w:rPr>
                <w:rFonts w:ascii="Times New Roman" w:hAnsi="Times New Roman"/>
                <w:sz w:val="24"/>
                <w:szCs w:val="24"/>
              </w:rPr>
              <w:t>Комический эффект, создаваемый народной этимологией, игрой слов в сказе Н.С.Лескова «Левша».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зентация группо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заданий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«Приемы сказоч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ного повествова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ния»;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ментирование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художественного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языка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Сказовая форма повествования.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творческая: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разительное чте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сцен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развития речи.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вернутый пись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менный ответ на 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Чехов. Литературный портер писателя. Рассказ «Толстый и тонкий». 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рассказ о писателе, ответы на вопросы;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самостоятельный поиск ответа на проблемный вопрос;.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героев рассказа Чехова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тонкий». Юмористическая ситуация.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комментирование художественного произведения;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Разоблачение лицемерия в рассказе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тонкий».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комментирование художественного произведения;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прослушивание стихотворений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исполнении мас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теров художест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венного слова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разительное 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ние стихотворе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ний, устное сло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весное рисова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31.01.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09" w:type="dxa"/>
          </w:tcPr>
          <w:p w:rsidR="00780946" w:rsidRDefault="00BE533C" w:rsidP="00C147EE">
            <w:pPr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Баратынский. «Весна, весна!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22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воздух чист...», «Чудный град порой сольется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...»..   </w:t>
            </w:r>
            <w:proofErr w:type="gramEnd"/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прослушивание стихотворений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исполнении мас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теров художест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венного слова;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творческая: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разительное 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ние стихотворе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ний, устное сло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весное рисова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 Толстой.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«Где гнутся над омутом лозы...».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репродуктивная: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прослуши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вание стихотворения в исполнении актера, про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слушивание пес</w:t>
            </w:r>
            <w:r>
              <w:rPr>
                <w:rFonts w:ascii="Times New Roman" w:hAnsi="Times New Roman"/>
                <w:sz w:val="24"/>
                <w:szCs w:val="24"/>
              </w:rPr>
              <w:t>ни на слова  А.К. Толстого отве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ты на вопросы;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сказ о А.К.Толстом</w:t>
            </w:r>
            <w:r>
              <w:rPr>
                <w:rFonts w:ascii="Times New Roman" w:hAnsi="Times New Roman"/>
                <w:sz w:val="24"/>
                <w:szCs w:val="24"/>
              </w:rPr>
              <w:t>, вырази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тельное чтение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стихотворений;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прос, установле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softHyphen/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«О природе».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Творческая, исследовательская. </w:t>
            </w: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Сопоставление произведений о родной природе разных поэтов, художников, композиторов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А.И.Куприн «Чудесный доктор».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 - постановка учебной задачи. 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служения людям  в рассказе «Чудесный доктор»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А.П.Платонов. Литературный портрет писателя.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венный пересказ,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ответы на вопро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общение о писа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теле, сообщение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 истории соз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дания сказки-были; устное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словесное рисо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дений художест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венной литерату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ры разных авто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 и выявление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общих и своеоб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разных черт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А.П.Платонов. «Неизвестный цветок».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венный пересказ,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ответы на вопро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сы;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продуктивная,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общение о писа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теле, сообщение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 истории соз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дания сказки-были; устное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словесное рисо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  <w:t>ление произве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  <w:t>дений художест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венной литерату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ры разных авто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ров и выявление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общих и своеоб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разных черт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 об А.С. Грине;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фрагмен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та феерии и ос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мысление сюжета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ответы на вопро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об А. Грине, устное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словесное рисо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вание,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прос; установле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>живописи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Душевная чистота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главных героев в повести А.С.Грина «Алые паруса»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lastRenderedPageBreak/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прослушивание инсцениро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ванного фрагмен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та феерии и ос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мысление сюжета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ответы на вопро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сы, пересказ;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об А. Грине, устное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словесное рисо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вание, сочинение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рассказам А.П.Чехова;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прос; установле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>живописи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автора к героям повести «Алые паруса»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 об А.С. Грине;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прослушивание инсцениро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ванного фрагмен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та феерии и ос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мысление сюжета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ответы на вопро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сы, пересказ;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</w:p>
          <w:p w:rsidR="00780946" w:rsidRDefault="00BE533C" w:rsidP="00C147EE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об А. Грине, устное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словесное рисо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вание, сочинение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рассказам А.П.Чехова;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прос; установле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>живописи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учебника «Учим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ся читать выра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зительно»;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ная: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устные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общения о поэтах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фронтового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коления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К.М.Симонове,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прослушивание стихотворений в </w:t>
            </w:r>
            <w:r>
              <w:rPr>
                <w:rFonts w:ascii="Times New Roman" w:hAnsi="Times New Roman"/>
                <w:sz w:val="24"/>
                <w:szCs w:val="24"/>
              </w:rPr>
              <w:t>записи; просмотр видеоролика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творческая: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разительное чте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стихотворе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поиск ответа 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Д.С. Самойлов. «Сороковые».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учебника «Учим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ся читать выра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зительно»;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устные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общения о поэтах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фронтового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коления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Д.С.Самойлове, прослушивание стихотворений в </w:t>
            </w:r>
            <w:r>
              <w:rPr>
                <w:rFonts w:ascii="Times New Roman" w:hAnsi="Times New Roman"/>
                <w:sz w:val="24"/>
                <w:szCs w:val="24"/>
              </w:rPr>
              <w:t>записи;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разительное чте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стихотворе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поиск ответа 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 эпизодов рассказа;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творческая: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рассказ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писателе, устное словесное рисо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вание, устный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рассказ об одном </w:t>
            </w:r>
            <w:r>
              <w:rPr>
                <w:rFonts w:ascii="Times New Roman" w:hAnsi="Times New Roman"/>
                <w:sz w:val="24"/>
                <w:szCs w:val="24"/>
              </w:rPr>
              <w:t>из героев;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: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поиск ответа на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проблемные 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просы, установ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ассоциа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тивных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ста, анализ эпи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зода «Я отпра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вился по земля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нику, чтобы тру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дом заработать </w:t>
            </w:r>
            <w:r>
              <w:rPr>
                <w:rFonts w:ascii="Times New Roman" w:hAnsi="Times New Roman"/>
                <w:sz w:val="24"/>
                <w:szCs w:val="24"/>
              </w:rPr>
              <w:t>пряник...»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rPr>
          <w:trHeight w:val="2434"/>
        </w:trPr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 эпизодов рассказа;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рассказ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писателе, устное словесное рисо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вание, устный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рассказ об одном </w:t>
            </w:r>
            <w:r>
              <w:rPr>
                <w:rFonts w:ascii="Times New Roman" w:hAnsi="Times New Roman"/>
                <w:sz w:val="24"/>
                <w:szCs w:val="24"/>
              </w:rPr>
              <w:t>из героев;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поиск ответа на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проблемные 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просы, установ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ассоциа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тивных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ста, анализ эпи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зода «Я отпра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вился по земля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нику, чтобы тру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дом заработать </w:t>
            </w:r>
            <w:r>
              <w:rPr>
                <w:rFonts w:ascii="Times New Roman" w:hAnsi="Times New Roman"/>
                <w:sz w:val="24"/>
                <w:szCs w:val="24"/>
              </w:rPr>
              <w:t>пряник...»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рассказу В.П.Астафьева «Конь с розовой гривой»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Продуктивная,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вернутый пись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менный ответ на 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Отражение трудностей военного времени в повести В.Г.Распутина «Уроки французского».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учебника «Уроки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доброты». Из ис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тории создания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рассказа»;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проблемные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просы, коммен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тирование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сказа, установле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 (сравнить два описания места,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  котором дети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играют на деньги)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учителя Лидии Михайловны в жизни мальчика.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поиск ответа на проблемные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просы, коммен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тирование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сказа, установле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ных связей с про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изведениями жи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вописи;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ская: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дений художест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венной литерату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ры разных авто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ров,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сходств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поиск ответа на проблемные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просы, коммен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тирование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сказа, установле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ных связей с про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изведениями жи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вописи;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дений художест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венной литерату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ры разных авто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ров,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сходств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рассказ о жизни и произве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дениях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М.Пришвина; от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веты на вопросы,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выборочный пе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ресказ;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мостоятельный поиск ответа на проблемные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просы, коммен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тирование худо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жественного про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изведения;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20.03.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Рецептивная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чтение описания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Блудова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болота,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описания природы после эпизода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сора детей»;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самостоятельный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прос; комменти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рование произ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эпи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зодов: «О ели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сосне, растущих вместе»,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Блудово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болото», эпи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зода после ссоры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Блок «Летний вечер», «О, как безумно за окном...»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ная: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прослуши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вание стихотво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рения в исполне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нии актера, отве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 на 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ный рассказ об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А.Блоке, вырази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тельное чтение стихотворений </w:t>
            </w:r>
            <w:r>
              <w:rPr>
                <w:rFonts w:ascii="Times New Roman" w:hAnsi="Times New Roman"/>
                <w:sz w:val="24"/>
                <w:szCs w:val="24"/>
              </w:rPr>
              <w:t>А.А. Блока, соз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дание иллюстра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к ним;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прос, установле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>музыки;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А. Есенин «Мелколесье. Степь и дали...», «Пороша».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репродуктивная: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прослуши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вание стихотворения в исполнении актера, про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слушивание пес</w:t>
            </w:r>
            <w:r>
              <w:rPr>
                <w:rFonts w:ascii="Times New Roman" w:hAnsi="Times New Roman"/>
                <w:sz w:val="24"/>
                <w:szCs w:val="24"/>
              </w:rPr>
              <w:t>ни на слова С.Есенина, отве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ты на вопросы;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сказ о С.А. 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нине, вырази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тельное чтение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стихотворений;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634" w:right="24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прос, установле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softHyphen/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0"/>
                <w:sz w:val="24"/>
                <w:szCs w:val="24"/>
              </w:rPr>
              <w:t>Рецептивная: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чтение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учебника;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ная: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прослуши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вание стихотво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рения в исполне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нии актера, отве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 на вопросы;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разительное 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стихотворе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ний;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End"/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прос, установле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ных связей с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зыкальным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изведением;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по стихотворениям о природе поэтов XX века.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анализ стихотворения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Особенности герое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«чудиков» в рассказах В. М. Шукшина «Чудик» и «Критик». 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учебника «Стран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ные люди» - ге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рои Шукшина»;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продуктивная,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очная экскурсия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село Сростки,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устное словесное </w:t>
            </w:r>
            <w:r>
              <w:rPr>
                <w:rFonts w:ascii="Times New Roman" w:hAnsi="Times New Roman"/>
                <w:sz w:val="24"/>
                <w:szCs w:val="24"/>
              </w:rPr>
              <w:t>рисование, чте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 по ролям эпизода;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мостоятельный поиск ответа на проблемные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просы, коммен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тирование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сказа, установление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ных связей с про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изведениями жи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вописи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Человеческая открытость миру как синоним незащищенности в рассказах             В.М. Шукшина. Рассказ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«Срезал».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lastRenderedPageBreak/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творческая: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по ролям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эпизода состав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ления письма;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художественного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произведения, самостоятельный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Ф. Искандер «Тринадцатый подвиг Геракла».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учебника о писа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теле;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творческая: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провизированный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рассказ о героях,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пересказ отрывка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 автобиогра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фического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сказа  Ф.Искандера «Начало»;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поиск ответа на проблемные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просы, коммен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тирование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сказа, установле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ху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дожественного текста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учебника о писа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теле;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провизированный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рассказ о героях,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пересказ отрывка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 автобиогра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фического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сказа  Ф.Искандера «Начало»;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поиск ответа на проблемные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просы, коммен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тирование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сказа, установле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ху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дожественного текста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rPr>
          <w:trHeight w:val="2119"/>
        </w:trPr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учебника о писа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теле;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провизированный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рассказ о героях,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пересказ отрывка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 автобиогра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фического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сказа  Ф.Искандера «Начало»;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поиск ответа на проблемные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просы, коммен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тирование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сказа, установле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ху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дожественного текста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Г.Тукай «Родная деревня», «Книга»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Любовь к малой родине и своему народу.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0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чтение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учебника;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ная: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прослуши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вание стихотво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рения в исполне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нии актера, отве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 на 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разительное 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стихотворе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ний;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прос, установле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ных связей с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зыкальным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изведением;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ская: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0"/>
                <w:sz w:val="24"/>
                <w:szCs w:val="24"/>
              </w:rPr>
              <w:t>Рецептивная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чтение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учебника;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ная: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прослуши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вание стихотво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рения в исполне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нии актера, отве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 на 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разительное чте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стихотворе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ний;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прос, установле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ных связей с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зыкальным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изведением;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ская: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анализ 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ответы на вопро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сы;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чтение мифоло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гического текста;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мостоятельный поиск ответа на 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прос, установле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дений художественной литературы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ответы на вопро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сы;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чтение мифоло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гического текста;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мостоятельный поиск ответа на 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прос, установле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дений художественной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(мифологиче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сюжет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спасении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Гесио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Н.А.Куна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Р.Грейвса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чтение легенды;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ная: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разительное чте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ние, художест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венный рассказ об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прошлое, род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занятий и др.), обсуждение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чинений о подви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гах Геракла;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мостоятельный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поиск ответа 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ская: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дений художест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венной литерату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ры (легенды об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Геродота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5" w:right="-10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Отличие от мифа.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чтение легенды;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 xml:space="preserve">ная: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разительное чте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обсуждение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чинений о подви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гах Геракла;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мостоятельный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поиск ответа 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прос;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дений художест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венной литерату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ры 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780946" w:rsidRDefault="00780946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общения «Гомер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поэмы «Илиада» 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«Одиссея», «Зна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чение поэм Гоме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ра»; рассказ 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главных героях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поэм - Одиссее 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Ахилле; вырази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тельное чтение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фрагментов поэм;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поиск ответа на 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 произве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дений художест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венной литерату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ры (сюжетных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 двух поэм)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780946" w:rsidRDefault="00780946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Сервантес Сааведра «Дон Кихот». Проблема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истинных и ложных идеалов.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lastRenderedPageBreak/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вопросы, художе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ственный пере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 эпизодов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«Посвящение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рыцари», «При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ключения на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стоялом дворе»,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«В замке герцо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га»,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«Возвраще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домой»;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общение о писа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теле,   рассказ о главных героях </w:t>
            </w:r>
            <w:r>
              <w:rPr>
                <w:rFonts w:ascii="Times New Roman" w:hAnsi="Times New Roman"/>
                <w:sz w:val="24"/>
                <w:szCs w:val="24"/>
              </w:rPr>
              <w:t>романа;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поиск ответа на 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прос, комменти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рование фраг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ментов глав,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сравнение двух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героев: дон Кихо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Санчо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Пан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  <w:t>ская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дений художест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венной литерату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ры друг с другом.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сообщение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поэте и драма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турге, 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разительное чте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мостоятельный поиск ответа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прос; установле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произве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дений художест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венной литерату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ры (двух перево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 баллады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Шиллера: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М.Ю.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Лермонтова 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В.А. Жуковского)</w:t>
            </w:r>
            <w:proofErr w:type="gramEnd"/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Мериме. Новелла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Фальконе». 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Рецептивная: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статьи учебника «Срав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ним прозаиче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ский и стихотвор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тексты»;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сообщение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писателе, ответы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вопросы, пе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ресказ отдельных </w:t>
            </w:r>
            <w:r>
              <w:rPr>
                <w:rFonts w:ascii="Times New Roman" w:hAnsi="Times New Roman"/>
                <w:sz w:val="24"/>
                <w:szCs w:val="24"/>
              </w:rPr>
              <w:t>эпизодов;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мостоятельный поиск ответа на 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прос; установле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>живописи.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сообщение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писателе, ответы на вопросы;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продуктивная,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творческая: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сказ о героях </w:t>
            </w:r>
            <w:r>
              <w:rPr>
                <w:rFonts w:ascii="Times New Roman" w:hAnsi="Times New Roman"/>
                <w:sz w:val="24"/>
                <w:szCs w:val="24"/>
              </w:rPr>
              <w:t>сказки;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мостоятельный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поиск ответа на проблемный 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прос; установле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ние ассоциатив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>живописи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Выявление уровня литературного развития учащихся. Задания для летнего чтения.</w:t>
            </w:r>
          </w:p>
        </w:tc>
        <w:tc>
          <w:tcPr>
            <w:tcW w:w="5985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вопросы;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продуктивная, творческая: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чинение;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поисковая: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связный пись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менный ответ на проблемный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прос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46">
        <w:tc>
          <w:tcPr>
            <w:tcW w:w="568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2409" w:type="dxa"/>
          </w:tcPr>
          <w:p w:rsidR="00780946" w:rsidRDefault="00BE533C" w:rsidP="00C14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5985" w:type="dxa"/>
          </w:tcPr>
          <w:p w:rsidR="00780946" w:rsidRDefault="00BE533C" w:rsidP="00C147EE">
            <w:pPr>
              <w:pStyle w:val="1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поисковая:</w:t>
            </w:r>
          </w:p>
          <w:p w:rsidR="00780946" w:rsidRDefault="00BE533C" w:rsidP="00C147EE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мостоятельный поиск ответа на проблемный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прос; установле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ассоциатив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>живописи.</w:t>
            </w:r>
          </w:p>
        </w:tc>
        <w:tc>
          <w:tcPr>
            <w:tcW w:w="1080" w:type="dxa"/>
          </w:tcPr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780946" w:rsidRDefault="00BE533C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</w:tc>
        <w:tc>
          <w:tcPr>
            <w:tcW w:w="1015" w:type="dxa"/>
          </w:tcPr>
          <w:p w:rsidR="00780946" w:rsidRDefault="00780946" w:rsidP="00C14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946" w:rsidRDefault="00780946" w:rsidP="00C147EE">
      <w:pPr>
        <w:spacing w:after="0"/>
        <w:ind w:left="-1440"/>
        <w:rPr>
          <w:rFonts w:ascii="Times New Roman" w:hAnsi="Times New Roman"/>
          <w:sz w:val="24"/>
          <w:szCs w:val="24"/>
        </w:rPr>
      </w:pPr>
    </w:p>
    <w:p w:rsidR="00780946" w:rsidRDefault="00780946">
      <w:pPr>
        <w:ind w:left="360"/>
        <w:rPr>
          <w:rFonts w:ascii="Times New Roman" w:hAnsi="Times New Roman"/>
          <w:sz w:val="24"/>
          <w:szCs w:val="24"/>
        </w:rPr>
      </w:pPr>
    </w:p>
    <w:p w:rsidR="00780946" w:rsidRDefault="00780946">
      <w:pPr>
        <w:ind w:left="360"/>
        <w:rPr>
          <w:rFonts w:ascii="Times New Roman" w:hAnsi="Times New Roman"/>
          <w:sz w:val="24"/>
          <w:szCs w:val="24"/>
        </w:rPr>
      </w:pPr>
    </w:p>
    <w:p w:rsidR="00780946" w:rsidRDefault="00780946">
      <w:pPr>
        <w:ind w:left="360"/>
        <w:rPr>
          <w:rFonts w:ascii="Times New Roman" w:hAnsi="Times New Roman"/>
          <w:sz w:val="24"/>
          <w:szCs w:val="24"/>
        </w:rPr>
      </w:pPr>
    </w:p>
    <w:p w:rsidR="00780946" w:rsidRDefault="00780946"/>
    <w:tbl>
      <w:tblPr>
        <w:tblW w:w="768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4252"/>
      </w:tblGrid>
      <w:tr w:rsidR="00780946">
        <w:trPr>
          <w:trHeight w:val="2284"/>
        </w:trPr>
        <w:tc>
          <w:tcPr>
            <w:tcW w:w="3434" w:type="dxa"/>
          </w:tcPr>
          <w:p w:rsidR="00780946" w:rsidRDefault="00B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780946" w:rsidRDefault="00780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946" w:rsidRDefault="00B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780946" w:rsidRDefault="00B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80946" w:rsidRDefault="00B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80946" w:rsidRDefault="00B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«_____»______________2016г.</w:t>
            </w:r>
          </w:p>
          <w:p w:rsidR="00780946" w:rsidRDefault="0078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0946" w:rsidRDefault="00B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780946" w:rsidRDefault="00780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946" w:rsidRDefault="00B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школы по УВР</w:t>
            </w:r>
          </w:p>
          <w:p w:rsidR="00780946" w:rsidRDefault="00B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Сидорова О.Б.</w:t>
            </w:r>
          </w:p>
          <w:p w:rsidR="00780946" w:rsidRDefault="00B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«____»_____________2016г.</w:t>
            </w:r>
          </w:p>
        </w:tc>
      </w:tr>
    </w:tbl>
    <w:p w:rsidR="00780946" w:rsidRDefault="00780946">
      <w:pPr>
        <w:ind w:left="360"/>
        <w:rPr>
          <w:rFonts w:ascii="Times New Roman" w:hAnsi="Times New Roman"/>
          <w:sz w:val="24"/>
          <w:szCs w:val="24"/>
        </w:rPr>
      </w:pPr>
    </w:p>
    <w:sectPr w:rsidR="00780946" w:rsidSect="0078094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37B2"/>
    <w:multiLevelType w:val="multilevel"/>
    <w:tmpl w:val="57CC3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7CC37BD"/>
    <w:multiLevelType w:val="multilevel"/>
    <w:tmpl w:val="57CC37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7CC37C8"/>
    <w:multiLevelType w:val="multilevel"/>
    <w:tmpl w:val="57CC3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3A2A"/>
    <w:rsid w:val="00044DEC"/>
    <w:rsid w:val="000819E8"/>
    <w:rsid w:val="000A1440"/>
    <w:rsid w:val="000C31B8"/>
    <w:rsid w:val="00201A05"/>
    <w:rsid w:val="002A63C2"/>
    <w:rsid w:val="003A6A84"/>
    <w:rsid w:val="003F6594"/>
    <w:rsid w:val="004305F2"/>
    <w:rsid w:val="004B32C9"/>
    <w:rsid w:val="004E1E69"/>
    <w:rsid w:val="005A6C2D"/>
    <w:rsid w:val="006F73E3"/>
    <w:rsid w:val="00722571"/>
    <w:rsid w:val="00743964"/>
    <w:rsid w:val="0076385E"/>
    <w:rsid w:val="00764368"/>
    <w:rsid w:val="00780946"/>
    <w:rsid w:val="008D67CB"/>
    <w:rsid w:val="008F04E2"/>
    <w:rsid w:val="009035EF"/>
    <w:rsid w:val="00911696"/>
    <w:rsid w:val="009158A9"/>
    <w:rsid w:val="009B70CA"/>
    <w:rsid w:val="009D2472"/>
    <w:rsid w:val="009E6113"/>
    <w:rsid w:val="00A14CF0"/>
    <w:rsid w:val="00A45F4B"/>
    <w:rsid w:val="00A71415"/>
    <w:rsid w:val="00A73A2A"/>
    <w:rsid w:val="00A775C9"/>
    <w:rsid w:val="00B3272B"/>
    <w:rsid w:val="00B50043"/>
    <w:rsid w:val="00BE533C"/>
    <w:rsid w:val="00C147EE"/>
    <w:rsid w:val="00C96EC5"/>
    <w:rsid w:val="00CE13C3"/>
    <w:rsid w:val="00D673E7"/>
    <w:rsid w:val="00DE1378"/>
    <w:rsid w:val="00E142FD"/>
    <w:rsid w:val="00E4655A"/>
    <w:rsid w:val="00EC1C38"/>
    <w:rsid w:val="00F91A57"/>
    <w:rsid w:val="1DDF1FAE"/>
    <w:rsid w:val="65A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 Indent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46"/>
  </w:style>
  <w:style w:type="paragraph" w:styleId="2">
    <w:name w:val="heading 2"/>
    <w:basedOn w:val="a"/>
    <w:next w:val="a"/>
    <w:link w:val="20"/>
    <w:uiPriority w:val="9"/>
    <w:qFormat/>
    <w:locked/>
    <w:rsid w:val="007809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80946"/>
    <w:pPr>
      <w:ind w:firstLine="54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nhideWhenUsed/>
    <w:qFormat/>
    <w:rsid w:val="007809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locked/>
    <w:rsid w:val="00780946"/>
    <w:rPr>
      <w:b/>
      <w:bCs/>
    </w:rPr>
  </w:style>
  <w:style w:type="table" w:styleId="a7">
    <w:name w:val="Table Grid"/>
    <w:basedOn w:val="a1"/>
    <w:uiPriority w:val="99"/>
    <w:qFormat/>
    <w:locked/>
    <w:rsid w:val="0078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0946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80946"/>
  </w:style>
  <w:style w:type="character" w:customStyle="1" w:styleId="a4">
    <w:name w:val="Основной текст с отступом Знак"/>
    <w:basedOn w:val="a0"/>
    <w:link w:val="a3"/>
    <w:rsid w:val="00780946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qFormat/>
    <w:rsid w:val="0078094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7069</Words>
  <Characters>55178</Characters>
  <Application>Microsoft Office Word</Application>
  <DocSecurity>0</DocSecurity>
  <Lines>459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oab-sib</cp:lastModifiedBy>
  <cp:revision>8</cp:revision>
  <cp:lastPrinted>2016-10-10T19:43:00Z</cp:lastPrinted>
  <dcterms:created xsi:type="dcterms:W3CDTF">2012-05-09T15:00:00Z</dcterms:created>
  <dcterms:modified xsi:type="dcterms:W3CDTF">2016-11-15T11:09:00Z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